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19" w:rsidRPr="00DA5D19" w:rsidRDefault="00D90088" w:rsidP="00DA5D19">
      <w:pPr>
        <w:rPr>
          <w:rFonts w:ascii="Times New Roman" w:hAnsi="Times New Roman" w:cs="Times New Roman"/>
          <w:b/>
          <w:sz w:val="28"/>
          <w:szCs w:val="28"/>
        </w:rPr>
      </w:pPr>
      <w:r w:rsidRPr="00DA5D19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предмету</w:t>
      </w:r>
      <w:r w:rsidR="00123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3682" w:rsidRPr="00123682">
        <w:rPr>
          <w:rFonts w:ascii="Times New Roman" w:hAnsi="Times New Roman" w:cs="Times New Roman"/>
          <w:b/>
          <w:sz w:val="28"/>
          <w:szCs w:val="28"/>
        </w:rPr>
        <w:t>История страны изучаемого языка</w:t>
      </w:r>
      <w:bookmarkStart w:id="0" w:name="_GoBack"/>
      <w:bookmarkEnd w:id="0"/>
    </w:p>
    <w:p w:rsidR="00DA5D19" w:rsidRPr="00DA5D19" w:rsidRDefault="00DA5D19" w:rsidP="00DA5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b/>
          <w:bCs/>
          <w:sz w:val="28"/>
          <w:szCs w:val="28"/>
        </w:rPr>
        <w:t>1. Цель дисциплины</w:t>
      </w:r>
    </w:p>
    <w:p w:rsidR="00DA5D19" w:rsidRPr="00DA5D19" w:rsidRDefault="00DA5D19" w:rsidP="00DA5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Целью курса является формирование у обучающихся целостного представления о современных направлениях внешней политики Японии, ее концептуальных основах, стратегических приоритетах, роли в международных отношениях и взаимодействии с различными регионами мира, включая Центральную Азию.</w:t>
      </w:r>
    </w:p>
    <w:p w:rsidR="00DA5D19" w:rsidRPr="00DA5D19" w:rsidRDefault="00DA5D19" w:rsidP="00DA5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b/>
          <w:bCs/>
          <w:sz w:val="28"/>
          <w:szCs w:val="28"/>
        </w:rPr>
        <w:t>2. Задачи дисциплины</w:t>
      </w:r>
    </w:p>
    <w:p w:rsidR="00DA5D19" w:rsidRPr="00DA5D19" w:rsidRDefault="00DA5D19" w:rsidP="00DA5D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Рассмотреть исторические предпосылки становления японской внешней политики в XX–XXI вв.</w:t>
      </w:r>
    </w:p>
    <w:p w:rsidR="00DA5D19" w:rsidRPr="00DA5D19" w:rsidRDefault="00DA5D19" w:rsidP="00DA5D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Проанализировать ключевые концепции и доктрины японской дипломатии (доктрина </w:t>
      </w:r>
      <w:proofErr w:type="spellStart"/>
      <w:r w:rsidRPr="00DA5D19">
        <w:rPr>
          <w:rFonts w:ascii="Times New Roman" w:eastAsia="Times New Roman" w:hAnsi="Times New Roman" w:cs="Times New Roman"/>
          <w:sz w:val="28"/>
          <w:szCs w:val="28"/>
        </w:rPr>
        <w:t>Ёсиды</w:t>
      </w:r>
      <w:proofErr w:type="spellEnd"/>
      <w:r w:rsidRPr="00DA5D19">
        <w:rPr>
          <w:rFonts w:ascii="Times New Roman" w:eastAsia="Times New Roman" w:hAnsi="Times New Roman" w:cs="Times New Roman"/>
          <w:sz w:val="28"/>
          <w:szCs w:val="28"/>
        </w:rPr>
        <w:t>, политика «всеобъемлющей безопасности», концепция «активного миротворчества» и др.).</w:t>
      </w:r>
    </w:p>
    <w:p w:rsidR="00DA5D19" w:rsidRPr="00DA5D19" w:rsidRDefault="00DA5D19" w:rsidP="00DA5D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Оценить роль Японии в системе международных отношений и региональных организаций (ООН, G7, АСЕАН+3, «Центральная Азия + Япония» и др.).</w:t>
      </w:r>
    </w:p>
    <w:p w:rsidR="00DA5D19" w:rsidRPr="00DA5D19" w:rsidRDefault="00DA5D19" w:rsidP="00DA5D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Изучить направления двустороннего и многостороннего сотрудничества Японии в сфере экономики, безопасности, культуры и науки.</w:t>
      </w:r>
    </w:p>
    <w:p w:rsidR="00DA5D19" w:rsidRPr="00DA5D19" w:rsidRDefault="00DA5D19" w:rsidP="00DA5D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Сформировать навыки критического анализа политических процессов, дипломатических документов и выступлений японских лидеров.</w:t>
      </w:r>
    </w:p>
    <w:p w:rsidR="00DA5D19" w:rsidRPr="00DA5D19" w:rsidRDefault="00DA5D19" w:rsidP="00DA5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темы курса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Теоретические подходы к изучению внешней политики Японии.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Эволюция внешнеполитической стратегии Японии после Второй мировой войны.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Роль США и японо-американский союз в системе международной безопасности.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Япония и Азия: политика в отношении Китая, Корейского полуострова, АСЕАН.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Япония и Европа: взаимодействие в рамках ЕС и двусторонние отношения.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Япония и Россия: политический диалог и территориальный вопрос.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Япония и Центральная Азия: формат «Центральная Азия плюс Япония».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Внешняя политика Японии в сфере экономики и энергетической безопасности.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«Мягкая сила» Японии: культурная дипломатия, гуманитарные инициативы, ODA.</w:t>
      </w:r>
    </w:p>
    <w:p w:rsidR="00DA5D19" w:rsidRPr="00DA5D19" w:rsidRDefault="00DA5D19" w:rsidP="00DA5D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lastRenderedPageBreak/>
        <w:t>Современные вызовы и перспективы внешней политики Японии (геополитическая конкуренция, климатическая дипломатия, кибербезопасность).</w:t>
      </w:r>
    </w:p>
    <w:p w:rsidR="00DA5D19" w:rsidRPr="00DA5D19" w:rsidRDefault="00DA5D19" w:rsidP="00DA5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b/>
          <w:bCs/>
          <w:sz w:val="28"/>
          <w:szCs w:val="28"/>
        </w:rPr>
        <w:t>4. Формы и методы преподавания</w:t>
      </w:r>
    </w:p>
    <w:p w:rsidR="00DA5D19" w:rsidRPr="00DA5D19" w:rsidRDefault="00DA5D19" w:rsidP="00DA5D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Лекционные занятия (обзор ключевых концепций и направлений внешней политики).</w:t>
      </w:r>
    </w:p>
    <w:p w:rsidR="00DA5D19" w:rsidRPr="00DA5D19" w:rsidRDefault="00DA5D19" w:rsidP="00DA5D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Семинарские занятия (анализ первоисточников, документов и научных статей).</w:t>
      </w:r>
    </w:p>
    <w:p w:rsidR="00DA5D19" w:rsidRPr="00DA5D19" w:rsidRDefault="00DA5D19" w:rsidP="00DA5D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Дискуссии и круглые столы (например, «Япония и Китай: конкуренция или сотрудничество?»).</w:t>
      </w:r>
    </w:p>
    <w:p w:rsidR="00DA5D19" w:rsidRPr="00DA5D19" w:rsidRDefault="00DA5D19" w:rsidP="00DA5D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Работа с мультимедийными материалами (</w:t>
      </w:r>
      <w:proofErr w:type="spellStart"/>
      <w:r w:rsidRPr="00DA5D19">
        <w:rPr>
          <w:rFonts w:ascii="Times New Roman" w:eastAsia="Times New Roman" w:hAnsi="Times New Roman" w:cs="Times New Roman"/>
          <w:sz w:val="28"/>
          <w:szCs w:val="28"/>
        </w:rPr>
        <w:t>видеовыступления</w:t>
      </w:r>
      <w:proofErr w:type="spellEnd"/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 японских политиков, аналитика NHK, </w:t>
      </w:r>
      <w:proofErr w:type="spellStart"/>
      <w:r w:rsidRPr="00DA5D19">
        <w:rPr>
          <w:rFonts w:ascii="Times New Roman" w:eastAsia="Times New Roman" w:hAnsi="Times New Roman" w:cs="Times New Roman"/>
          <w:sz w:val="28"/>
          <w:szCs w:val="28"/>
        </w:rPr>
        <w:t>Asahi</w:t>
      </w:r>
      <w:proofErr w:type="spellEnd"/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5D19">
        <w:rPr>
          <w:rFonts w:ascii="Times New Roman" w:eastAsia="Times New Roman" w:hAnsi="Times New Roman" w:cs="Times New Roman"/>
          <w:sz w:val="28"/>
          <w:szCs w:val="28"/>
        </w:rPr>
        <w:t>Shimbun</w:t>
      </w:r>
      <w:proofErr w:type="spellEnd"/>
      <w:r w:rsidRPr="00DA5D1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A5D19" w:rsidRPr="00DA5D19" w:rsidRDefault="00DA5D19" w:rsidP="00DA5D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Подготовка презентаций и докладов студентами.</w:t>
      </w:r>
    </w:p>
    <w:p w:rsidR="00DA5D19" w:rsidRPr="00DA5D19" w:rsidRDefault="00DA5D19" w:rsidP="00DA5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b/>
          <w:bCs/>
          <w:sz w:val="28"/>
          <w:szCs w:val="28"/>
        </w:rPr>
        <w:t>5. Формы контроля</w:t>
      </w:r>
    </w:p>
    <w:p w:rsidR="00DA5D19" w:rsidRPr="00DA5D19" w:rsidRDefault="00DA5D19" w:rsidP="00DA5D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Текущий контроль: устные опросы, тестирование, аналитические эссе.</w:t>
      </w:r>
    </w:p>
    <w:p w:rsidR="00DA5D19" w:rsidRPr="00DA5D19" w:rsidRDefault="00DA5D19" w:rsidP="00DA5D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Рубежный контроль: подготовка реферата или доклада по конкретной проблеме внешней политики Японии.</w:t>
      </w:r>
    </w:p>
    <w:p w:rsidR="00DA5D19" w:rsidRPr="00DA5D19" w:rsidRDefault="00DA5D19" w:rsidP="00DA5D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>Итоговый контроль: экзамен в письменной или устной форме (вопросы по теории, анализ конкретных кейсов).</w:t>
      </w:r>
    </w:p>
    <w:p w:rsidR="00DA5D19" w:rsidRPr="00DA5D19" w:rsidRDefault="00DA5D19" w:rsidP="00DA5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b/>
          <w:bCs/>
          <w:sz w:val="28"/>
          <w:szCs w:val="28"/>
        </w:rPr>
        <w:t>6. Рекомендуемая литература</w:t>
      </w:r>
    </w:p>
    <w:p w:rsidR="00DA5D19" w:rsidRPr="00DA5D19" w:rsidRDefault="00DA5D19" w:rsidP="00DA5D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b/>
          <w:bCs/>
          <w:sz w:val="28"/>
          <w:szCs w:val="28"/>
        </w:rPr>
        <w:t>На русском языке:</w:t>
      </w:r>
    </w:p>
    <w:p w:rsidR="00DA5D19" w:rsidRPr="00DA5D19" w:rsidRDefault="00DA5D19" w:rsidP="00DA5D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Бажанов Е.П. </w:t>
      </w:r>
      <w:r w:rsidRPr="00DA5D19">
        <w:rPr>
          <w:rFonts w:ascii="Times New Roman" w:eastAsia="Times New Roman" w:hAnsi="Times New Roman" w:cs="Times New Roman"/>
          <w:i/>
          <w:iCs/>
          <w:sz w:val="28"/>
          <w:szCs w:val="28"/>
        </w:rPr>
        <w:t>Внешняя политика Японии: традиции и современность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>. — М.: Наука, 2020.</w:t>
      </w:r>
    </w:p>
    <w:p w:rsidR="00DA5D19" w:rsidRPr="00DA5D19" w:rsidRDefault="00DA5D19" w:rsidP="00DA5D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D19">
        <w:rPr>
          <w:rFonts w:ascii="Times New Roman" w:eastAsia="Times New Roman" w:hAnsi="Times New Roman" w:cs="Times New Roman"/>
          <w:sz w:val="28"/>
          <w:szCs w:val="28"/>
        </w:rPr>
        <w:t>Торкунов</w:t>
      </w:r>
      <w:proofErr w:type="spellEnd"/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r w:rsidRPr="00DA5D19">
        <w:rPr>
          <w:rFonts w:ascii="Times New Roman" w:eastAsia="Times New Roman" w:hAnsi="Times New Roman" w:cs="Times New Roman"/>
          <w:i/>
          <w:iCs/>
          <w:sz w:val="28"/>
          <w:szCs w:val="28"/>
        </w:rPr>
        <w:t>Япония в мировой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>. — М.: Аспект Пресс, 2021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D19" w:rsidRPr="00DA5D19" w:rsidRDefault="00DA5D19" w:rsidP="00DA5D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D19">
        <w:rPr>
          <w:rFonts w:ascii="Times New Roman" w:eastAsia="Times New Roman" w:hAnsi="Times New Roman" w:cs="Times New Roman"/>
          <w:sz w:val="28"/>
          <w:szCs w:val="28"/>
        </w:rPr>
        <w:t>Лузянин</w:t>
      </w:r>
      <w:proofErr w:type="spellEnd"/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 С.Г. </w:t>
      </w:r>
      <w:r w:rsidRPr="00DA5D19">
        <w:rPr>
          <w:rFonts w:ascii="Times New Roman" w:eastAsia="Times New Roman" w:hAnsi="Times New Roman" w:cs="Times New Roman"/>
          <w:i/>
          <w:iCs/>
          <w:sz w:val="28"/>
          <w:szCs w:val="28"/>
        </w:rPr>
        <w:t>Япония и Китай в XXI веке: конкуренция и сотрудничество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>. — М., 2021.</w:t>
      </w:r>
    </w:p>
    <w:p w:rsidR="00DA5D19" w:rsidRPr="00DA5D19" w:rsidRDefault="00DA5D19" w:rsidP="00DA5D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b/>
          <w:bCs/>
          <w:sz w:val="28"/>
          <w:szCs w:val="28"/>
        </w:rPr>
        <w:t>На английском языке:</w:t>
      </w:r>
    </w:p>
    <w:p w:rsidR="00DA5D19" w:rsidRPr="00DA5D19" w:rsidRDefault="00DA5D19" w:rsidP="00DA5D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Hook, G. D. et al. </w:t>
      </w:r>
      <w:r w:rsidRPr="00DA5D19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Japan’s International Relations: Politics, Economics and Security</w:t>
      </w:r>
      <w:r w:rsidRPr="00DA5D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A5D19">
        <w:rPr>
          <w:rFonts w:ascii="Times New Roman" w:eastAsia="Times New Roman" w:hAnsi="Times New Roman" w:cs="Times New Roman"/>
          <w:sz w:val="28"/>
          <w:szCs w:val="28"/>
        </w:rPr>
        <w:t>Routledge</w:t>
      </w:r>
      <w:proofErr w:type="spellEnd"/>
      <w:r w:rsidRPr="00DA5D19">
        <w:rPr>
          <w:rFonts w:ascii="Times New Roman" w:eastAsia="Times New Roman" w:hAnsi="Times New Roman" w:cs="Times New Roman"/>
          <w:sz w:val="28"/>
          <w:szCs w:val="28"/>
        </w:rPr>
        <w:t>, 2020.</w:t>
      </w:r>
    </w:p>
    <w:p w:rsidR="00DA5D19" w:rsidRPr="00DA5D19" w:rsidRDefault="00DA5D19" w:rsidP="00DA5D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5D19">
        <w:rPr>
          <w:rFonts w:ascii="Times New Roman" w:eastAsia="Times New Roman" w:hAnsi="Times New Roman" w:cs="Times New Roman"/>
          <w:sz w:val="28"/>
          <w:szCs w:val="28"/>
          <w:lang w:val="en-US"/>
        </w:rPr>
        <w:t>Stockwin</w:t>
      </w:r>
      <w:proofErr w:type="spellEnd"/>
      <w:r w:rsidRPr="00DA5D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J.A.A. </w:t>
      </w:r>
      <w:r w:rsidRPr="00DA5D19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Governing Japan: An Introduction to Japanese Politics</w:t>
      </w:r>
      <w:r w:rsidRPr="00DA5D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DA5D19">
        <w:rPr>
          <w:rFonts w:ascii="Times New Roman" w:eastAsia="Times New Roman" w:hAnsi="Times New Roman" w:cs="Times New Roman"/>
          <w:sz w:val="28"/>
          <w:szCs w:val="28"/>
        </w:rPr>
        <w:t>Routledge</w:t>
      </w:r>
      <w:proofErr w:type="spellEnd"/>
      <w:r w:rsidRPr="00DA5D19">
        <w:rPr>
          <w:rFonts w:ascii="Times New Roman" w:eastAsia="Times New Roman" w:hAnsi="Times New Roman" w:cs="Times New Roman"/>
          <w:sz w:val="28"/>
          <w:szCs w:val="28"/>
        </w:rPr>
        <w:t>, 2021.</w:t>
      </w:r>
    </w:p>
    <w:p w:rsidR="00DA5D19" w:rsidRPr="00DA5D19" w:rsidRDefault="00DA5D19" w:rsidP="00DA5D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Hughes, C. </w:t>
      </w:r>
      <w:r w:rsidRPr="00DA5D19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Japan’s Foreign and Security Policy under the Abe Doctrine</w:t>
      </w:r>
      <w:r w:rsidRPr="00DA5D1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Palgrave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Macmillan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2020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5D19" w:rsidRPr="00DA5D19" w:rsidRDefault="00DA5D19" w:rsidP="00DA5D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D19">
        <w:rPr>
          <w:rFonts w:ascii="Times New Roman" w:eastAsia="Times New Roman" w:hAnsi="Times New Roman" w:cs="Times New Roman"/>
          <w:b/>
          <w:bCs/>
          <w:sz w:val="28"/>
          <w:szCs w:val="28"/>
        </w:rPr>
        <w:t>На японском языке:</w:t>
      </w:r>
    </w:p>
    <w:p w:rsidR="00DA5D19" w:rsidRPr="00DA5D19" w:rsidRDefault="00DA5D19" w:rsidP="00DA5D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MS Mincho" w:hAnsi="Times New Roman" w:cs="Times New Roman"/>
          <w:sz w:val="28"/>
          <w:szCs w:val="28"/>
        </w:rPr>
        <w:t>外務省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5D19">
        <w:rPr>
          <w:rFonts w:ascii="Times New Roman" w:eastAsia="MS Mincho" w:hAnsi="Times New Roman" w:cs="Times New Roman"/>
          <w:sz w:val="28"/>
          <w:szCs w:val="28"/>
        </w:rPr>
        <w:t>『日本外交の基本』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5D19">
        <w:rPr>
          <w:rFonts w:ascii="Times New Roman" w:eastAsia="MS Mincho" w:hAnsi="Times New Roman" w:cs="Times New Roman"/>
          <w:sz w:val="28"/>
          <w:szCs w:val="28"/>
        </w:rPr>
        <w:t>東京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DA5D19">
        <w:rPr>
          <w:rFonts w:ascii="Times New Roman" w:eastAsia="MS Mincho" w:hAnsi="Times New Roman" w:cs="Times New Roman"/>
          <w:sz w:val="28"/>
          <w:szCs w:val="28"/>
        </w:rPr>
        <w:t>外務省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A5D19">
        <w:rPr>
          <w:rFonts w:ascii="Times New Roman" w:eastAsia="MS Mincho" w:hAnsi="Times New Roman" w:cs="Times New Roman"/>
          <w:sz w:val="28"/>
          <w:szCs w:val="28"/>
        </w:rPr>
        <w:t>最新版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2021</w:t>
      </w:r>
    </w:p>
    <w:p w:rsidR="00DA5D19" w:rsidRPr="00DA5D19" w:rsidRDefault="00DA5D19" w:rsidP="00DA5D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MS Mincho" w:hAnsi="Times New Roman" w:cs="Times New Roman"/>
          <w:sz w:val="28"/>
          <w:szCs w:val="28"/>
        </w:rPr>
        <w:lastRenderedPageBreak/>
        <w:t>中西寛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5D19">
        <w:rPr>
          <w:rFonts w:ascii="Times New Roman" w:eastAsia="MS Mincho" w:hAnsi="Times New Roman" w:cs="Times New Roman"/>
          <w:sz w:val="28"/>
          <w:szCs w:val="28"/>
        </w:rPr>
        <w:t>『日本外交の変容』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5D19">
        <w:rPr>
          <w:rFonts w:ascii="Times New Roman" w:eastAsia="MS Mincho" w:hAnsi="Times New Roman" w:cs="Times New Roman"/>
          <w:sz w:val="28"/>
          <w:szCs w:val="28"/>
        </w:rPr>
        <w:t>岩波書店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>, 2021.</w:t>
      </w:r>
    </w:p>
    <w:p w:rsidR="00DA5D19" w:rsidRPr="00DA5D19" w:rsidRDefault="00DA5D19" w:rsidP="00DA5D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A5D19">
        <w:rPr>
          <w:rFonts w:ascii="Times New Roman" w:eastAsia="MS Mincho" w:hAnsi="Times New Roman" w:cs="Times New Roman"/>
          <w:sz w:val="28"/>
          <w:szCs w:val="28"/>
        </w:rPr>
        <w:t>渡邊昭夫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5D19">
        <w:rPr>
          <w:rFonts w:ascii="Times New Roman" w:eastAsia="MS Mincho" w:hAnsi="Times New Roman" w:cs="Times New Roman"/>
          <w:sz w:val="28"/>
          <w:szCs w:val="28"/>
        </w:rPr>
        <w:t>『日本の外交と国際政治』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A5D19">
        <w:rPr>
          <w:rFonts w:ascii="Times New Roman" w:eastAsia="MS Mincho" w:hAnsi="Times New Roman" w:cs="Times New Roman"/>
          <w:sz w:val="28"/>
          <w:szCs w:val="28"/>
        </w:rPr>
        <w:t>東京大学出版会</w:t>
      </w:r>
      <w:r w:rsidRPr="00DA5D19">
        <w:rPr>
          <w:rFonts w:ascii="Times New Roman" w:eastAsia="Times New Roman" w:hAnsi="Times New Roman" w:cs="Times New Roman"/>
          <w:sz w:val="28"/>
          <w:szCs w:val="28"/>
        </w:rPr>
        <w:t>, 2020.</w:t>
      </w:r>
    </w:p>
    <w:p w:rsidR="00D90088" w:rsidRDefault="00D90088"/>
    <w:sectPr w:rsidR="00D9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444C"/>
    <w:multiLevelType w:val="multilevel"/>
    <w:tmpl w:val="BCF0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371A2"/>
    <w:multiLevelType w:val="multilevel"/>
    <w:tmpl w:val="2F52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A1740"/>
    <w:multiLevelType w:val="multilevel"/>
    <w:tmpl w:val="311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D16F5"/>
    <w:multiLevelType w:val="multilevel"/>
    <w:tmpl w:val="CE50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61858"/>
    <w:multiLevelType w:val="multilevel"/>
    <w:tmpl w:val="520E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30D91"/>
    <w:multiLevelType w:val="multilevel"/>
    <w:tmpl w:val="473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D2021"/>
    <w:multiLevelType w:val="multilevel"/>
    <w:tmpl w:val="9C48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9069B4"/>
    <w:multiLevelType w:val="multilevel"/>
    <w:tmpl w:val="CDA6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890A1A"/>
    <w:multiLevelType w:val="multilevel"/>
    <w:tmpl w:val="4F36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D3A73"/>
    <w:multiLevelType w:val="multilevel"/>
    <w:tmpl w:val="FA0E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214AC2"/>
    <w:multiLevelType w:val="multilevel"/>
    <w:tmpl w:val="754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BC6197"/>
    <w:multiLevelType w:val="multilevel"/>
    <w:tmpl w:val="5028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5B3C65"/>
    <w:multiLevelType w:val="hybridMultilevel"/>
    <w:tmpl w:val="4A2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88"/>
    <w:rsid w:val="00123682"/>
    <w:rsid w:val="00957DD1"/>
    <w:rsid w:val="00D90088"/>
    <w:rsid w:val="00DA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E5C7"/>
  <w15:chartTrackingRefBased/>
  <w15:docId w15:val="{5DFF68EA-64E9-4527-91E8-B9134B3E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2025-09-13T10:49:00Z</dcterms:created>
  <dcterms:modified xsi:type="dcterms:W3CDTF">2026-06-12T17:07:00Z</dcterms:modified>
</cp:coreProperties>
</file>